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D5" w:rsidRPr="009F1AD5" w:rsidRDefault="00B91774" w:rsidP="00126096">
      <w:pPr>
        <w:jc w:val="center"/>
        <w:rPr>
          <w:b/>
        </w:rPr>
      </w:pPr>
      <w:r w:rsidRPr="009F1AD5">
        <w:rPr>
          <w:b/>
        </w:rPr>
        <w:t>Международный детский фестиваль анимационного кино «Артек»</w:t>
      </w:r>
    </w:p>
    <w:p w:rsidR="009F1AD5" w:rsidRPr="009F1AD5" w:rsidRDefault="009F1AD5" w:rsidP="009F1AD5">
      <w:pPr>
        <w:rPr>
          <w:i/>
        </w:rPr>
      </w:pPr>
      <w:r w:rsidRPr="009F1AD5">
        <w:rPr>
          <w:i/>
        </w:rPr>
        <w:t xml:space="preserve">Заявка на участие (заполняется на каждую конкурсную работу). ВНИМАНИЕ! проверяйте корректность всех ссылок и данных перед отправкой заявки! Работа обязательно должна быть залита на </w:t>
      </w:r>
      <w:proofErr w:type="spellStart"/>
      <w:r w:rsidRPr="009F1AD5">
        <w:rPr>
          <w:i/>
        </w:rPr>
        <w:t>файлообменник</w:t>
      </w:r>
      <w:proofErr w:type="spellEnd"/>
      <w:r w:rsidRPr="009F1AD5">
        <w:rPr>
          <w:i/>
        </w:rPr>
        <w:t xml:space="preserve"> в наилучшем качестве (ссылка на </w:t>
      </w:r>
      <w:proofErr w:type="spellStart"/>
      <w:r w:rsidRPr="009F1AD5">
        <w:rPr>
          <w:i/>
        </w:rPr>
        <w:t>YouTube</w:t>
      </w:r>
      <w:proofErr w:type="spellEnd"/>
      <w:r w:rsidRPr="009F1AD5">
        <w:rPr>
          <w:i/>
        </w:rPr>
        <w:t xml:space="preserve"> годится только для просмотра).</w:t>
      </w:r>
    </w:p>
    <w:p w:rsidR="0086311A" w:rsidRPr="009F1AD5" w:rsidRDefault="009F1AD5" w:rsidP="009F1AD5">
      <w:pPr>
        <w:rPr>
          <w:i/>
        </w:rPr>
      </w:pPr>
      <w:r w:rsidRPr="009F1AD5">
        <w:rPr>
          <w:i/>
        </w:rPr>
        <w:t>Конкурс проводится Ассоциацией анимационного кино совместно с МДЦ "Артек"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B91774" w:rsidTr="00B91774">
        <w:tc>
          <w:tcPr>
            <w:tcW w:w="5240" w:type="dxa"/>
          </w:tcPr>
          <w:p w:rsidR="00B91774" w:rsidRDefault="00B91774" w:rsidP="00B91774">
            <w:r w:rsidRPr="00B91774">
              <w:t>Название работы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B91774">
        <w:trPr>
          <w:trHeight w:val="382"/>
        </w:trPr>
        <w:tc>
          <w:tcPr>
            <w:tcW w:w="5240" w:type="dxa"/>
          </w:tcPr>
          <w:p w:rsidR="00B91774" w:rsidRDefault="00B91774" w:rsidP="00B91774">
            <w:r w:rsidRPr="00B91774">
              <w:t xml:space="preserve">Ссылка на работу на канале </w:t>
            </w:r>
            <w:proofErr w:type="spellStart"/>
            <w:r w:rsidRPr="00B91774">
              <w:t>YouTube</w:t>
            </w:r>
            <w:proofErr w:type="spellEnd"/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B91774">
        <w:trPr>
          <w:trHeight w:val="699"/>
        </w:trPr>
        <w:tc>
          <w:tcPr>
            <w:tcW w:w="5240" w:type="dxa"/>
          </w:tcPr>
          <w:p w:rsidR="00B91774" w:rsidRDefault="00B91774" w:rsidP="00B91774">
            <w:r w:rsidRPr="00B91774">
              <w:t xml:space="preserve">Ссылка на работу на </w:t>
            </w:r>
            <w:proofErr w:type="spellStart"/>
            <w:r w:rsidRPr="00B91774">
              <w:t>файлообменнике</w:t>
            </w:r>
            <w:proofErr w:type="spellEnd"/>
            <w:r w:rsidRPr="00B91774">
              <w:t xml:space="preserve"> (для скачивания)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B91774">
        <w:tc>
          <w:tcPr>
            <w:tcW w:w="5240" w:type="dxa"/>
          </w:tcPr>
          <w:p w:rsidR="00B91774" w:rsidRDefault="00B91774" w:rsidP="00B91774">
            <w:r w:rsidRPr="00B91774">
              <w:t>Страна, регион (федеральный округ), населенный пункт</w:t>
            </w:r>
          </w:p>
        </w:tc>
        <w:tc>
          <w:tcPr>
            <w:tcW w:w="5240" w:type="dxa"/>
          </w:tcPr>
          <w:p w:rsidR="00B91774" w:rsidRDefault="00B91774" w:rsidP="001C7DD5"/>
        </w:tc>
      </w:tr>
      <w:tr w:rsidR="00B91774" w:rsidTr="00B91774">
        <w:tc>
          <w:tcPr>
            <w:tcW w:w="5240" w:type="dxa"/>
          </w:tcPr>
          <w:p w:rsidR="00B91774" w:rsidRDefault="00B91774" w:rsidP="00B91774">
            <w:r w:rsidRPr="00B91774">
              <w:t>Дата создания</w:t>
            </w:r>
            <w:r w:rsidR="00184424">
              <w:t xml:space="preserve"> (день, месяц, год) 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B91774">
        <w:tc>
          <w:tcPr>
            <w:tcW w:w="5240" w:type="dxa"/>
          </w:tcPr>
          <w:p w:rsidR="00B91774" w:rsidRDefault="00B91774" w:rsidP="00B91774">
            <w:r w:rsidRPr="00B91774">
              <w:t>Хронометраж</w:t>
            </w:r>
            <w:r w:rsidR="00184424">
              <w:t xml:space="preserve"> (время)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B91774">
        <w:tc>
          <w:tcPr>
            <w:tcW w:w="5240" w:type="dxa"/>
          </w:tcPr>
          <w:p w:rsidR="00B91774" w:rsidRDefault="00B91774" w:rsidP="00B91774">
            <w:r w:rsidRPr="00B91774">
              <w:t>Анимационная техника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B91774">
        <w:tc>
          <w:tcPr>
            <w:tcW w:w="5240" w:type="dxa"/>
          </w:tcPr>
          <w:p w:rsidR="00B91774" w:rsidRDefault="00B91774" w:rsidP="00B91774">
            <w:r w:rsidRPr="00B91774">
              <w:t>Жанр</w:t>
            </w:r>
          </w:p>
        </w:tc>
        <w:tc>
          <w:tcPr>
            <w:tcW w:w="5240" w:type="dxa"/>
          </w:tcPr>
          <w:p w:rsidR="00B91774" w:rsidRDefault="00B91774" w:rsidP="00EF23F4"/>
        </w:tc>
      </w:tr>
      <w:tr w:rsidR="00B91774" w:rsidTr="00B91774">
        <w:tc>
          <w:tcPr>
            <w:tcW w:w="5240" w:type="dxa"/>
          </w:tcPr>
          <w:p w:rsidR="00B91774" w:rsidRPr="00B91774" w:rsidRDefault="00B91774" w:rsidP="00B91774">
            <w:r w:rsidRPr="00B91774">
              <w:t>Язык оригинала (если есть субтитры – указать язык)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9F1AD5">
        <w:trPr>
          <w:trHeight w:val="701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Краткая аннотация работы (не более 50 слов)</w:t>
            </w:r>
          </w:p>
        </w:tc>
        <w:tc>
          <w:tcPr>
            <w:tcW w:w="5240" w:type="dxa"/>
          </w:tcPr>
          <w:p w:rsidR="00B91774" w:rsidRDefault="00B91774" w:rsidP="001C7DD5"/>
        </w:tc>
      </w:tr>
      <w:tr w:rsidR="00B91774" w:rsidTr="00B91774">
        <w:trPr>
          <w:trHeight w:val="852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На каких фестивалях показана и когда, указать награды (если есть)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475F18">
        <w:tc>
          <w:tcPr>
            <w:tcW w:w="10480" w:type="dxa"/>
            <w:gridSpan w:val="2"/>
          </w:tcPr>
          <w:p w:rsidR="00B91774" w:rsidRDefault="00B91774" w:rsidP="00B91774">
            <w:r w:rsidRPr="00B91774">
              <w:t>Информация об авторах (дети от 9 до 16)</w:t>
            </w:r>
          </w:p>
        </w:tc>
      </w:tr>
      <w:tr w:rsidR="00B91774" w:rsidTr="009F1AD5">
        <w:trPr>
          <w:trHeight w:val="791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Автор 1. ФИО, возраст, роль в создании мультфильма, контакты родителей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9F1AD5">
        <w:trPr>
          <w:trHeight w:val="689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Автор 2. ФИО, возраст, роль в создании мультфильма, контакты родителей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9F1AD5">
        <w:trPr>
          <w:trHeight w:val="776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Автор 3. ФИО, возраст, роль в создании мультфильма, контакты родителей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B91774">
        <w:trPr>
          <w:trHeight w:val="563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Общее количество детей, занятых в производстве мультфильма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B91774">
        <w:trPr>
          <w:trHeight w:val="693"/>
        </w:trPr>
        <w:tc>
          <w:tcPr>
            <w:tcW w:w="5240" w:type="dxa"/>
          </w:tcPr>
          <w:p w:rsidR="00B91774" w:rsidRPr="00B91774" w:rsidRDefault="00B91774" w:rsidP="00B91774">
            <w:r w:rsidRPr="00B91774">
              <w:t xml:space="preserve">Информация о студии (творческом коллективе) и </w:t>
            </w:r>
            <w:proofErr w:type="gramStart"/>
            <w:r w:rsidRPr="00B91774">
              <w:t>контакты</w:t>
            </w:r>
            <w:r w:rsidR="00184424" w:rsidRPr="00184424">
              <w:rPr>
                <w:i/>
              </w:rPr>
              <w:t>(</w:t>
            </w:r>
            <w:proofErr w:type="gramEnd"/>
            <w:r w:rsidR="00184424" w:rsidRPr="00184424">
              <w:rPr>
                <w:i/>
              </w:rPr>
              <w:t>описание не обязательно)</w:t>
            </w:r>
          </w:p>
        </w:tc>
        <w:tc>
          <w:tcPr>
            <w:tcW w:w="5240" w:type="dxa"/>
          </w:tcPr>
          <w:p w:rsidR="00B91774" w:rsidRPr="00EF23F4" w:rsidRDefault="00B91774" w:rsidP="00B91774"/>
        </w:tc>
      </w:tr>
      <w:tr w:rsidR="00B91774" w:rsidTr="00B91774">
        <w:trPr>
          <w:trHeight w:val="557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Название студии</w:t>
            </w:r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9F1AD5">
        <w:trPr>
          <w:trHeight w:val="779"/>
        </w:trPr>
        <w:tc>
          <w:tcPr>
            <w:tcW w:w="5240" w:type="dxa"/>
          </w:tcPr>
          <w:p w:rsidR="00B91774" w:rsidRPr="00B91774" w:rsidRDefault="00B91774" w:rsidP="00B91774">
            <w:r w:rsidRPr="00B91774">
              <w:t xml:space="preserve">Должность, ФИО и контакты руководителя (тел, </w:t>
            </w:r>
            <w:proofErr w:type="spellStart"/>
            <w:r w:rsidRPr="00B91774">
              <w:t>эл.почта</w:t>
            </w:r>
            <w:proofErr w:type="spellEnd"/>
            <w:r w:rsidRPr="00B91774">
              <w:t>)</w:t>
            </w:r>
          </w:p>
        </w:tc>
        <w:tc>
          <w:tcPr>
            <w:tcW w:w="5240" w:type="dxa"/>
          </w:tcPr>
          <w:p w:rsidR="00B91774" w:rsidRPr="00EF23F4" w:rsidRDefault="00B91774" w:rsidP="00B91774"/>
        </w:tc>
      </w:tr>
      <w:tr w:rsidR="00B91774" w:rsidTr="00B91774">
        <w:trPr>
          <w:trHeight w:val="693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Почтовый адрес студии</w:t>
            </w:r>
          </w:p>
        </w:tc>
        <w:tc>
          <w:tcPr>
            <w:tcW w:w="5240" w:type="dxa"/>
          </w:tcPr>
          <w:p w:rsidR="00B91774" w:rsidRPr="001E7BC9" w:rsidRDefault="00B91774" w:rsidP="00B91774"/>
        </w:tc>
      </w:tr>
      <w:tr w:rsidR="00B91774" w:rsidTr="00B91774">
        <w:trPr>
          <w:trHeight w:val="555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Должность, ФИО лица для контактов, телефон, e-</w:t>
            </w:r>
            <w:proofErr w:type="spellStart"/>
            <w:r w:rsidRPr="00B91774">
              <w:t>mail</w:t>
            </w:r>
            <w:proofErr w:type="spellEnd"/>
          </w:p>
        </w:tc>
        <w:tc>
          <w:tcPr>
            <w:tcW w:w="5240" w:type="dxa"/>
          </w:tcPr>
          <w:p w:rsidR="00B91774" w:rsidRDefault="00B91774" w:rsidP="00B91774"/>
        </w:tc>
      </w:tr>
      <w:tr w:rsidR="00B91774" w:rsidTr="00B91774">
        <w:trPr>
          <w:trHeight w:val="984"/>
        </w:trPr>
        <w:tc>
          <w:tcPr>
            <w:tcW w:w="5240" w:type="dxa"/>
          </w:tcPr>
          <w:p w:rsidR="00B91774" w:rsidRPr="00B91774" w:rsidRDefault="00B91774" w:rsidP="00B91774">
            <w:r w:rsidRPr="00B91774">
              <w:t xml:space="preserve">Информация о взрослых, принявших участие в создании конкурсной </w:t>
            </w:r>
            <w:proofErr w:type="gramStart"/>
            <w:r w:rsidRPr="00B91774">
              <w:t>работы</w:t>
            </w:r>
            <w:r w:rsidR="00184424" w:rsidRPr="00184424">
              <w:rPr>
                <w:i/>
              </w:rPr>
              <w:t>(</w:t>
            </w:r>
            <w:proofErr w:type="gramEnd"/>
            <w:r w:rsidR="00184424" w:rsidRPr="00184424">
              <w:rPr>
                <w:i/>
              </w:rPr>
              <w:t>описание не обязательно)</w:t>
            </w:r>
          </w:p>
        </w:tc>
        <w:tc>
          <w:tcPr>
            <w:tcW w:w="5240" w:type="dxa"/>
          </w:tcPr>
          <w:p w:rsidR="001C7DD5" w:rsidRDefault="001C7DD5" w:rsidP="001C7DD5">
            <w:bookmarkStart w:id="0" w:name="_GoBack"/>
            <w:bookmarkEnd w:id="0"/>
          </w:p>
        </w:tc>
      </w:tr>
      <w:tr w:rsidR="00B91774" w:rsidTr="00B91774">
        <w:trPr>
          <w:trHeight w:val="984"/>
        </w:trPr>
        <w:tc>
          <w:tcPr>
            <w:tcW w:w="5240" w:type="dxa"/>
          </w:tcPr>
          <w:p w:rsidR="00B91774" w:rsidRPr="00B91774" w:rsidRDefault="00B91774" w:rsidP="00B91774">
            <w:r w:rsidRPr="00B91774">
              <w:t>ФИО, статус, контакты</w:t>
            </w:r>
          </w:p>
        </w:tc>
        <w:tc>
          <w:tcPr>
            <w:tcW w:w="5240" w:type="dxa"/>
          </w:tcPr>
          <w:p w:rsidR="00B91774" w:rsidRDefault="00B91774" w:rsidP="00B91774"/>
        </w:tc>
      </w:tr>
    </w:tbl>
    <w:p w:rsidR="00B91774" w:rsidRPr="00B91774" w:rsidRDefault="00B91774" w:rsidP="00B91774"/>
    <w:sectPr w:rsidR="00B91774" w:rsidRPr="00B91774" w:rsidSect="00B91774">
      <w:pgSz w:w="11906" w:h="16838"/>
      <w:pgMar w:top="113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774"/>
    <w:rsid w:val="00126096"/>
    <w:rsid w:val="00184424"/>
    <w:rsid w:val="001C7DD5"/>
    <w:rsid w:val="001E7BC9"/>
    <w:rsid w:val="005A65ED"/>
    <w:rsid w:val="0086311A"/>
    <w:rsid w:val="008A1217"/>
    <w:rsid w:val="009D0FA6"/>
    <w:rsid w:val="009F1AD5"/>
    <w:rsid w:val="00B91774"/>
    <w:rsid w:val="00D755FB"/>
    <w:rsid w:val="00E21CDB"/>
    <w:rsid w:val="00EF2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21A4A-073C-4736-80D8-AEAAF90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Durlovf Ivan</cp:lastModifiedBy>
  <cp:revision>2</cp:revision>
  <dcterms:created xsi:type="dcterms:W3CDTF">2018-04-25T15:37:00Z</dcterms:created>
  <dcterms:modified xsi:type="dcterms:W3CDTF">2018-04-25T15:37:00Z</dcterms:modified>
</cp:coreProperties>
</file>